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A1EF38" w14:textId="586F3BE3" w:rsidR="0010566E" w:rsidRDefault="00EC404D" w:rsidP="0010566E">
      <w:pPr>
        <w:jc w:val="center"/>
        <w:rPr>
          <w:rFonts w:ascii="Arial" w:eastAsia="Times New Roman" w:hAnsi="Arial" w:cs="Arial"/>
          <w:color w:val="000000"/>
          <w:sz w:val="48"/>
          <w:szCs w:val="48"/>
        </w:rPr>
      </w:pPr>
      <w:r>
        <w:rPr>
          <w:rFonts w:ascii="Arial" w:eastAsia="Times New Roman" w:hAnsi="Arial" w:cs="Arial"/>
          <w:color w:val="000000"/>
          <w:sz w:val="48"/>
          <w:szCs w:val="48"/>
        </w:rPr>
        <w:t>Guidelines</w:t>
      </w:r>
    </w:p>
    <w:p w14:paraId="3E596009" w14:textId="786D7594" w:rsidR="000E3930" w:rsidRPr="000E3930" w:rsidRDefault="000E3930" w:rsidP="000E3930">
      <w:pPr>
        <w:rPr>
          <w:rFonts w:ascii="Arial" w:eastAsia="Times New Roman" w:hAnsi="Arial" w:cs="Arial"/>
          <w:b/>
          <w:color w:val="000000"/>
          <w:sz w:val="48"/>
          <w:szCs w:val="48"/>
          <w:u w:val="single"/>
        </w:rPr>
      </w:pPr>
      <w:r w:rsidRPr="000E3930">
        <w:rPr>
          <w:rFonts w:ascii="Arial" w:eastAsia="Times New Roman" w:hAnsi="Arial" w:cs="Arial"/>
          <w:b/>
          <w:color w:val="000000"/>
          <w:sz w:val="48"/>
          <w:szCs w:val="48"/>
          <w:u w:val="single"/>
        </w:rPr>
        <w:t>Part 1.</w:t>
      </w:r>
    </w:p>
    <w:p w14:paraId="34D58E9D" w14:textId="77777777" w:rsidR="0010566E" w:rsidRPr="0010566E" w:rsidRDefault="0010566E" w:rsidP="0010566E">
      <w:pPr>
        <w:rPr>
          <w:rFonts w:ascii="Arial" w:eastAsia="Times New Roman" w:hAnsi="Arial" w:cs="Arial"/>
          <w:color w:val="000000"/>
          <w:sz w:val="36"/>
          <w:szCs w:val="36"/>
        </w:rPr>
      </w:pPr>
    </w:p>
    <w:p w14:paraId="5B064B27" w14:textId="5FC3FDA7" w:rsidR="0010566E" w:rsidRPr="0010566E" w:rsidRDefault="0010566E" w:rsidP="0010566E">
      <w:pPr>
        <w:rPr>
          <w:rFonts w:ascii="Arial" w:eastAsia="Times New Roman" w:hAnsi="Arial" w:cs="Arial"/>
          <w:color w:val="000000"/>
          <w:sz w:val="28"/>
          <w:szCs w:val="28"/>
        </w:rPr>
      </w:pPr>
      <w:r w:rsidRPr="0010566E">
        <w:rPr>
          <w:rFonts w:ascii="Arial" w:eastAsia="Times New Roman" w:hAnsi="Arial" w:cs="Arial"/>
          <w:color w:val="000000"/>
          <w:sz w:val="28"/>
          <w:szCs w:val="28"/>
          <w:u w:val="single"/>
        </w:rPr>
        <w:t>Assignment:</w:t>
      </w:r>
      <w:r w:rsidRPr="0010566E">
        <w:rPr>
          <w:rFonts w:ascii="Arial" w:eastAsia="Times New Roman" w:hAnsi="Arial" w:cs="Arial"/>
          <w:color w:val="000000"/>
          <w:sz w:val="28"/>
          <w:szCs w:val="28"/>
        </w:rPr>
        <w:t xml:space="preserve"> write </w:t>
      </w:r>
      <w:r w:rsidR="00EC404D">
        <w:rPr>
          <w:rFonts w:ascii="Arial" w:eastAsia="Times New Roman" w:hAnsi="Arial" w:cs="Arial"/>
          <w:color w:val="000000"/>
          <w:sz w:val="28"/>
          <w:szCs w:val="28"/>
        </w:rPr>
        <w:t>2</w:t>
      </w:r>
      <w:r w:rsidRPr="0010566E">
        <w:rPr>
          <w:rFonts w:ascii="Arial" w:eastAsia="Times New Roman" w:hAnsi="Arial" w:cs="Arial"/>
          <w:color w:val="000000"/>
          <w:sz w:val="28"/>
          <w:szCs w:val="28"/>
        </w:rPr>
        <w:t xml:space="preserve"> essays on </w:t>
      </w:r>
      <w:r w:rsidR="00EC404D">
        <w:rPr>
          <w:rFonts w:ascii="Arial" w:eastAsia="Times New Roman" w:hAnsi="Arial" w:cs="Arial"/>
          <w:color w:val="000000"/>
          <w:sz w:val="28"/>
          <w:szCs w:val="28"/>
        </w:rPr>
        <w:t>any of the following topics.</w:t>
      </w:r>
      <w:r w:rsidR="000E3930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</w:p>
    <w:p w14:paraId="172377BD" w14:textId="642F6775" w:rsidR="0010566E" w:rsidRPr="0010566E" w:rsidRDefault="0010566E" w:rsidP="0010566E">
      <w:pPr>
        <w:rPr>
          <w:rFonts w:ascii="Arial" w:eastAsia="Times New Roman" w:hAnsi="Arial" w:cs="Arial"/>
          <w:color w:val="000000"/>
          <w:sz w:val="28"/>
          <w:szCs w:val="28"/>
        </w:rPr>
      </w:pPr>
    </w:p>
    <w:p w14:paraId="0B87D65C" w14:textId="019023C9" w:rsidR="0010566E" w:rsidRPr="0010566E" w:rsidRDefault="0010566E" w:rsidP="0010566E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color w:val="000000"/>
          <w:sz w:val="28"/>
          <w:szCs w:val="28"/>
        </w:rPr>
      </w:pPr>
      <w:r w:rsidRPr="0010566E">
        <w:rPr>
          <w:rFonts w:ascii="Arial" w:eastAsia="Times New Roman" w:hAnsi="Arial" w:cs="Arial"/>
          <w:color w:val="000000"/>
          <w:sz w:val="28"/>
          <w:szCs w:val="28"/>
        </w:rPr>
        <w:t>Viral, fungal or bacterial pathogen</w:t>
      </w:r>
      <w:r w:rsidR="000E3930">
        <w:rPr>
          <w:rFonts w:ascii="Arial" w:eastAsia="Times New Roman" w:hAnsi="Arial" w:cs="Arial"/>
          <w:color w:val="000000"/>
          <w:sz w:val="28"/>
          <w:szCs w:val="28"/>
        </w:rPr>
        <w:t xml:space="preserve">.  Please pick 2 of the easiest pathogens for you to write about.  </w:t>
      </w:r>
      <w:r w:rsidR="00D845ED">
        <w:rPr>
          <w:rFonts w:ascii="Arial" w:eastAsia="Times New Roman" w:hAnsi="Arial" w:cs="Arial"/>
          <w:color w:val="000000"/>
          <w:sz w:val="28"/>
          <w:szCs w:val="28"/>
        </w:rPr>
        <w:t xml:space="preserve">You can do 2 viral, or 2 bacterial, etc.  </w:t>
      </w:r>
    </w:p>
    <w:p w14:paraId="76560967" w14:textId="77777777" w:rsidR="0010566E" w:rsidRPr="0010566E" w:rsidRDefault="0010566E" w:rsidP="0010566E">
      <w:pPr>
        <w:rPr>
          <w:rFonts w:ascii="Arial" w:eastAsia="Times New Roman" w:hAnsi="Arial" w:cs="Arial"/>
          <w:color w:val="000000"/>
        </w:rPr>
      </w:pPr>
    </w:p>
    <w:p w14:paraId="619E52A1" w14:textId="3BECEB10" w:rsidR="00DE4A6D" w:rsidRDefault="00DE4A6D" w:rsidP="0010566E">
      <w:pPr>
        <w:rPr>
          <w:rFonts w:ascii="Arial" w:eastAsia="Times New Roman" w:hAnsi="Arial" w:cs="Arial"/>
          <w:color w:val="000000"/>
          <w:sz w:val="28"/>
          <w:szCs w:val="28"/>
          <w:u w:val="single"/>
        </w:rPr>
      </w:pPr>
      <w:r>
        <w:rPr>
          <w:rFonts w:ascii="Arial" w:eastAsia="Times New Roman" w:hAnsi="Arial" w:cs="Arial"/>
          <w:color w:val="000000"/>
          <w:sz w:val="28"/>
          <w:szCs w:val="28"/>
          <w:u w:val="single"/>
        </w:rPr>
        <w:t>Specific requirements:</w:t>
      </w:r>
    </w:p>
    <w:p w14:paraId="5A171F23" w14:textId="77777777" w:rsidR="00DE4A6D" w:rsidRDefault="00DE4A6D" w:rsidP="0010566E">
      <w:pPr>
        <w:rPr>
          <w:rFonts w:ascii="Arial" w:eastAsia="Times New Roman" w:hAnsi="Arial" w:cs="Arial"/>
          <w:color w:val="000000"/>
          <w:sz w:val="28"/>
          <w:szCs w:val="28"/>
        </w:rPr>
      </w:pPr>
    </w:p>
    <w:p w14:paraId="0B02912B" w14:textId="7C08780F" w:rsidR="00DE4A6D" w:rsidRDefault="00DE4A6D" w:rsidP="00DE4A6D">
      <w:pPr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 xml:space="preserve">    Essays 1 and 2</w:t>
      </w:r>
    </w:p>
    <w:p w14:paraId="10CA9731" w14:textId="05E51AC6" w:rsidR="00DE4A6D" w:rsidRPr="00DE4A6D" w:rsidRDefault="00DE4A6D" w:rsidP="00DE4A6D">
      <w:pPr>
        <w:pStyle w:val="ListParagraph"/>
        <w:numPr>
          <w:ilvl w:val="0"/>
          <w:numId w:val="6"/>
        </w:numPr>
        <w:rPr>
          <w:rFonts w:ascii="Arial" w:eastAsia="Times New Roman" w:hAnsi="Arial" w:cs="Arial"/>
          <w:color w:val="000000"/>
          <w:sz w:val="28"/>
          <w:szCs w:val="28"/>
        </w:rPr>
      </w:pPr>
      <w:r w:rsidRPr="00DE4A6D">
        <w:rPr>
          <w:rFonts w:ascii="Arial" w:eastAsia="Times New Roman" w:hAnsi="Arial" w:cs="Arial"/>
          <w:color w:val="000000"/>
          <w:sz w:val="28"/>
          <w:szCs w:val="28"/>
        </w:rPr>
        <w:t>Minimum 5 paragraphs each (number of pages doesn’t matter, as long as the content is there)</w:t>
      </w:r>
    </w:p>
    <w:p w14:paraId="06F8FCAF" w14:textId="1B0761D1" w:rsidR="00DE4A6D" w:rsidRDefault="00DE4A6D" w:rsidP="00DE4A6D">
      <w:pPr>
        <w:pStyle w:val="ListParagraph"/>
        <w:numPr>
          <w:ilvl w:val="0"/>
          <w:numId w:val="6"/>
        </w:numPr>
        <w:rPr>
          <w:rFonts w:ascii="Arial" w:eastAsia="Times New Roman" w:hAnsi="Arial" w:cs="Arial"/>
          <w:color w:val="000000"/>
          <w:sz w:val="28"/>
          <w:szCs w:val="28"/>
        </w:rPr>
      </w:pPr>
      <w:r w:rsidRPr="00DE4A6D">
        <w:rPr>
          <w:rFonts w:ascii="Arial" w:eastAsia="Times New Roman" w:hAnsi="Arial" w:cs="Arial"/>
          <w:color w:val="000000"/>
          <w:sz w:val="28"/>
          <w:szCs w:val="28"/>
        </w:rPr>
        <w:t>1-2 citations each</w:t>
      </w:r>
    </w:p>
    <w:p w14:paraId="008F50F5" w14:textId="72157480" w:rsidR="00DE4A6D" w:rsidRPr="00DE4A6D" w:rsidRDefault="00DE4A6D" w:rsidP="00DE4A6D">
      <w:pPr>
        <w:pStyle w:val="ListParagraph"/>
        <w:numPr>
          <w:ilvl w:val="0"/>
          <w:numId w:val="6"/>
        </w:numPr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1 figure (1 in either essay, not 1 per essay)</w:t>
      </w:r>
    </w:p>
    <w:p w14:paraId="285E6592" w14:textId="486B6BBA" w:rsidR="00DE4A6D" w:rsidRDefault="00DE4A6D" w:rsidP="0010566E">
      <w:pPr>
        <w:rPr>
          <w:rFonts w:ascii="Arial" w:eastAsia="Times New Roman" w:hAnsi="Arial" w:cs="Arial"/>
          <w:color w:val="000000"/>
          <w:sz w:val="28"/>
          <w:szCs w:val="28"/>
        </w:rPr>
      </w:pPr>
    </w:p>
    <w:p w14:paraId="4AF28D00" w14:textId="77777777" w:rsidR="00DE4A6D" w:rsidRDefault="00DE4A6D" w:rsidP="0010566E">
      <w:pPr>
        <w:rPr>
          <w:rFonts w:ascii="Arial" w:eastAsia="Times New Roman" w:hAnsi="Arial" w:cs="Arial"/>
          <w:color w:val="000000"/>
          <w:sz w:val="28"/>
          <w:szCs w:val="28"/>
        </w:rPr>
        <w:sectPr w:rsidR="00DE4A6D" w:rsidSect="00A07B3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41ED935" w14:textId="21DC2970" w:rsidR="00DE4A6D" w:rsidRPr="00DE4A6D" w:rsidRDefault="00DE4A6D" w:rsidP="00EC404D">
      <w:pPr>
        <w:rPr>
          <w:rFonts w:ascii="Arial" w:eastAsia="Times New Roman" w:hAnsi="Arial" w:cs="Arial"/>
          <w:color w:val="000000"/>
          <w:sz w:val="28"/>
          <w:szCs w:val="28"/>
        </w:rPr>
        <w:sectPr w:rsidR="00DE4A6D" w:rsidRPr="00DE4A6D" w:rsidSect="00DE4A6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F2056BB" w14:textId="66AC01BF" w:rsidR="00DE4A6D" w:rsidRDefault="00DE4A6D" w:rsidP="0010566E">
      <w:pPr>
        <w:rPr>
          <w:rFonts w:ascii="Arial" w:eastAsia="Times New Roman" w:hAnsi="Arial" w:cs="Arial"/>
          <w:color w:val="000000"/>
          <w:sz w:val="28"/>
          <w:szCs w:val="28"/>
          <w:u w:val="single"/>
        </w:rPr>
      </w:pPr>
    </w:p>
    <w:p w14:paraId="6FCBF6F8" w14:textId="77777777" w:rsidR="00DE4A6D" w:rsidRDefault="00DE4A6D" w:rsidP="0010566E">
      <w:pPr>
        <w:rPr>
          <w:rFonts w:ascii="Arial" w:eastAsia="Times New Roman" w:hAnsi="Arial" w:cs="Arial"/>
          <w:color w:val="000000"/>
          <w:sz w:val="28"/>
          <w:szCs w:val="28"/>
          <w:u w:val="single"/>
        </w:rPr>
      </w:pPr>
    </w:p>
    <w:p w14:paraId="07925D11" w14:textId="11D4D171" w:rsidR="0010566E" w:rsidRPr="0010566E" w:rsidRDefault="0010566E" w:rsidP="0010566E">
      <w:pPr>
        <w:rPr>
          <w:rFonts w:ascii="Arial" w:eastAsia="Times New Roman" w:hAnsi="Arial" w:cs="Arial"/>
          <w:color w:val="000000"/>
          <w:sz w:val="72"/>
          <w:szCs w:val="72"/>
        </w:rPr>
      </w:pPr>
      <w:r w:rsidRPr="0010566E">
        <w:rPr>
          <w:rFonts w:ascii="Arial" w:eastAsia="Times New Roman" w:hAnsi="Arial" w:cs="Arial"/>
          <w:color w:val="000000"/>
          <w:sz w:val="28"/>
          <w:szCs w:val="28"/>
          <w:u w:val="single"/>
        </w:rPr>
        <w:t>What to include:</w:t>
      </w:r>
    </w:p>
    <w:p w14:paraId="4132DF8D" w14:textId="3A2E085F" w:rsidR="0010566E" w:rsidRPr="0010566E" w:rsidRDefault="0010566E" w:rsidP="0010566E">
      <w:pPr>
        <w:rPr>
          <w:rFonts w:ascii="Arial" w:eastAsia="Times New Roman" w:hAnsi="Arial" w:cs="Arial"/>
          <w:color w:val="000000"/>
          <w:sz w:val="28"/>
          <w:szCs w:val="28"/>
        </w:rPr>
      </w:pPr>
      <w:r w:rsidRPr="0010566E">
        <w:rPr>
          <w:rFonts w:ascii="Arial" w:eastAsia="Times New Roman" w:hAnsi="Arial" w:cs="Arial"/>
          <w:color w:val="000000"/>
          <w:sz w:val="28"/>
          <w:szCs w:val="28"/>
        </w:rPr>
        <w:t>Intro</w:t>
      </w:r>
    </w:p>
    <w:p w14:paraId="3E0C2CBC" w14:textId="37105BBF" w:rsidR="0010566E" w:rsidRPr="0010566E" w:rsidRDefault="0010566E" w:rsidP="0010566E">
      <w:pPr>
        <w:rPr>
          <w:rFonts w:ascii="Arial" w:eastAsia="Times New Roman" w:hAnsi="Arial" w:cs="Arial"/>
          <w:color w:val="000000"/>
          <w:sz w:val="28"/>
          <w:szCs w:val="28"/>
        </w:rPr>
      </w:pPr>
      <w:r w:rsidRPr="0010566E">
        <w:rPr>
          <w:rFonts w:ascii="Arial" w:eastAsia="Times New Roman" w:hAnsi="Arial" w:cs="Arial"/>
          <w:color w:val="000000"/>
          <w:sz w:val="28"/>
          <w:szCs w:val="28"/>
        </w:rPr>
        <w:t>Body paragraphs</w:t>
      </w:r>
    </w:p>
    <w:p w14:paraId="2AD39D69" w14:textId="77777777" w:rsidR="0010566E" w:rsidRPr="00DE4A6D" w:rsidRDefault="0010566E" w:rsidP="0010566E">
      <w:pPr>
        <w:ind w:left="720"/>
        <w:rPr>
          <w:rFonts w:ascii="Arial" w:eastAsia="Times New Roman" w:hAnsi="Arial" w:cs="Arial"/>
          <w:color w:val="000000"/>
          <w:sz w:val="28"/>
          <w:szCs w:val="28"/>
        </w:rPr>
      </w:pPr>
      <w:r w:rsidRPr="0010566E">
        <w:rPr>
          <w:rFonts w:ascii="Arial" w:eastAsia="Times New Roman" w:hAnsi="Arial" w:cs="Arial"/>
          <w:color w:val="000000"/>
          <w:sz w:val="28"/>
          <w:szCs w:val="28"/>
        </w:rPr>
        <w:t>Transmission and epidemiology</w:t>
      </w:r>
    </w:p>
    <w:p w14:paraId="7D65CB2D" w14:textId="134A842A" w:rsidR="0010566E" w:rsidRPr="00DE4A6D" w:rsidRDefault="0010566E" w:rsidP="0010566E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color w:val="000000"/>
          <w:sz w:val="28"/>
          <w:szCs w:val="28"/>
        </w:rPr>
      </w:pPr>
      <w:r w:rsidRPr="00DE4A6D">
        <w:rPr>
          <w:rFonts w:ascii="Arial" w:eastAsia="Times New Roman" w:hAnsi="Arial" w:cs="Arial"/>
          <w:color w:val="000000"/>
          <w:sz w:val="28"/>
          <w:szCs w:val="28"/>
        </w:rPr>
        <w:t>Are there systemic affects for this disease (i.e. if it is a pandemic, what steps are taken by healthcare professionals to stop spread)?</w:t>
      </w:r>
    </w:p>
    <w:p w14:paraId="0FF97CDC" w14:textId="199A12E0" w:rsidR="0010566E" w:rsidRPr="00DE4A6D" w:rsidRDefault="0010566E" w:rsidP="0010566E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color w:val="000000"/>
          <w:sz w:val="28"/>
          <w:szCs w:val="28"/>
        </w:rPr>
      </w:pPr>
      <w:r w:rsidRPr="00DE4A6D">
        <w:rPr>
          <w:rFonts w:ascii="Arial" w:eastAsia="Times New Roman" w:hAnsi="Arial" w:cs="Arial"/>
          <w:color w:val="000000"/>
          <w:sz w:val="28"/>
          <w:szCs w:val="28"/>
        </w:rPr>
        <w:t>What are the consequences of the disease for an individual? Is it lifelong? Can it be cured?</w:t>
      </w:r>
    </w:p>
    <w:p w14:paraId="7137ADBB" w14:textId="77777777" w:rsidR="0010566E" w:rsidRPr="00DE4A6D" w:rsidRDefault="0010566E" w:rsidP="0010566E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color w:val="000000"/>
          <w:sz w:val="28"/>
          <w:szCs w:val="28"/>
        </w:rPr>
      </w:pPr>
      <w:r w:rsidRPr="00DE4A6D">
        <w:rPr>
          <w:rFonts w:ascii="Arial" w:eastAsia="Times New Roman" w:hAnsi="Arial" w:cs="Arial"/>
          <w:color w:val="000000"/>
          <w:sz w:val="28"/>
          <w:szCs w:val="28"/>
        </w:rPr>
        <w:t>What are the consequences of the disease for humans at large?</w:t>
      </w:r>
    </w:p>
    <w:p w14:paraId="220AF65D" w14:textId="77777777" w:rsidR="0010566E" w:rsidRPr="00DE4A6D" w:rsidRDefault="0010566E" w:rsidP="0010566E">
      <w:pPr>
        <w:pStyle w:val="ListParagraph"/>
        <w:numPr>
          <w:ilvl w:val="0"/>
          <w:numId w:val="2"/>
        </w:numPr>
        <w:rPr>
          <w:rFonts w:ascii="Arial" w:eastAsia="Times New Roman" w:hAnsi="Arial" w:cs="Arial"/>
          <w:color w:val="000000"/>
          <w:sz w:val="28"/>
          <w:szCs w:val="28"/>
        </w:rPr>
      </w:pPr>
      <w:r w:rsidRPr="00DE4A6D">
        <w:rPr>
          <w:rFonts w:ascii="Arial" w:eastAsia="Times New Roman" w:hAnsi="Arial" w:cs="Arial"/>
          <w:color w:val="000000"/>
          <w:sz w:val="28"/>
          <w:szCs w:val="28"/>
        </w:rPr>
        <w:t>Who is most susceptible?</w:t>
      </w:r>
    </w:p>
    <w:p w14:paraId="07EC733D" w14:textId="77777777" w:rsidR="0010566E" w:rsidRPr="00DE4A6D" w:rsidRDefault="0010566E" w:rsidP="0010566E">
      <w:pPr>
        <w:ind w:firstLine="720"/>
        <w:rPr>
          <w:rFonts w:ascii="Arial" w:eastAsia="Times New Roman" w:hAnsi="Arial" w:cs="Arial"/>
          <w:color w:val="000000"/>
          <w:sz w:val="28"/>
          <w:szCs w:val="28"/>
        </w:rPr>
      </w:pPr>
      <w:r w:rsidRPr="00DE4A6D">
        <w:rPr>
          <w:rFonts w:ascii="Arial" w:eastAsia="Times New Roman" w:hAnsi="Arial" w:cs="Arial"/>
          <w:color w:val="000000"/>
          <w:sz w:val="28"/>
          <w:szCs w:val="28"/>
        </w:rPr>
        <w:t>Symptoms</w:t>
      </w:r>
    </w:p>
    <w:p w14:paraId="006FD349" w14:textId="32FD6A14" w:rsidR="0010566E" w:rsidRPr="0010566E" w:rsidRDefault="0010566E" w:rsidP="0010566E">
      <w:pPr>
        <w:ind w:left="720"/>
        <w:rPr>
          <w:rFonts w:ascii="Arial" w:eastAsia="Times New Roman" w:hAnsi="Arial" w:cs="Arial"/>
          <w:color w:val="000000"/>
          <w:sz w:val="28"/>
          <w:szCs w:val="28"/>
        </w:rPr>
      </w:pPr>
      <w:r w:rsidRPr="0010566E">
        <w:rPr>
          <w:rFonts w:ascii="Arial" w:eastAsia="Times New Roman" w:hAnsi="Arial" w:cs="Arial"/>
          <w:color w:val="000000"/>
          <w:sz w:val="28"/>
          <w:szCs w:val="28"/>
        </w:rPr>
        <w:t>Pathogenesis/steps of infection</w:t>
      </w:r>
    </w:p>
    <w:p w14:paraId="2AFA0BBA" w14:textId="77777777" w:rsidR="0010566E" w:rsidRPr="0010566E" w:rsidRDefault="0010566E" w:rsidP="0010566E">
      <w:pPr>
        <w:ind w:left="720"/>
        <w:rPr>
          <w:rFonts w:ascii="Arial" w:eastAsia="Times New Roman" w:hAnsi="Arial" w:cs="Arial"/>
          <w:color w:val="000000"/>
          <w:sz w:val="28"/>
          <w:szCs w:val="28"/>
        </w:rPr>
      </w:pPr>
      <w:r w:rsidRPr="0010566E">
        <w:rPr>
          <w:rFonts w:ascii="Arial" w:eastAsia="Times New Roman" w:hAnsi="Arial" w:cs="Arial"/>
          <w:color w:val="000000"/>
          <w:sz w:val="28"/>
          <w:szCs w:val="28"/>
        </w:rPr>
        <w:t>Interaction with the immune system</w:t>
      </w:r>
    </w:p>
    <w:p w14:paraId="0FC2D2FB" w14:textId="475412E7" w:rsidR="0010566E" w:rsidRPr="00DE4A6D" w:rsidRDefault="0010566E" w:rsidP="0010566E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color w:val="000000"/>
          <w:sz w:val="28"/>
          <w:szCs w:val="28"/>
        </w:rPr>
      </w:pPr>
      <w:r w:rsidRPr="00DE4A6D">
        <w:rPr>
          <w:rFonts w:ascii="Arial" w:eastAsia="Times New Roman" w:hAnsi="Arial" w:cs="Arial"/>
          <w:color w:val="000000"/>
          <w:sz w:val="28"/>
          <w:szCs w:val="28"/>
        </w:rPr>
        <w:t>Cells involved?</w:t>
      </w:r>
    </w:p>
    <w:p w14:paraId="5AB7EFC0" w14:textId="253D0A26" w:rsidR="0010566E" w:rsidRPr="00DE4A6D" w:rsidRDefault="0010566E" w:rsidP="0010566E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color w:val="000000"/>
          <w:sz w:val="28"/>
          <w:szCs w:val="28"/>
        </w:rPr>
      </w:pPr>
      <w:r w:rsidRPr="00DE4A6D">
        <w:rPr>
          <w:rFonts w:ascii="Arial" w:eastAsia="Times New Roman" w:hAnsi="Arial" w:cs="Arial"/>
          <w:color w:val="000000"/>
          <w:sz w:val="28"/>
          <w:szCs w:val="28"/>
        </w:rPr>
        <w:t>Immune avoidance mechanism</w:t>
      </w:r>
    </w:p>
    <w:p w14:paraId="7FA2868A" w14:textId="0768A0B7" w:rsidR="0010566E" w:rsidRPr="00DE4A6D" w:rsidRDefault="0010566E" w:rsidP="00DE4A6D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color w:val="000000"/>
          <w:sz w:val="28"/>
          <w:szCs w:val="28"/>
        </w:rPr>
      </w:pPr>
      <w:r w:rsidRPr="00DE4A6D">
        <w:rPr>
          <w:rFonts w:ascii="Arial" w:eastAsia="Times New Roman" w:hAnsi="Arial" w:cs="Arial"/>
          <w:color w:val="000000"/>
          <w:sz w:val="28"/>
          <w:szCs w:val="28"/>
        </w:rPr>
        <w:t>Can the immune system eliminate the infection alone?</w:t>
      </w:r>
    </w:p>
    <w:p w14:paraId="2220B319" w14:textId="11C8875E" w:rsidR="0010566E" w:rsidRPr="0010566E" w:rsidRDefault="0010566E" w:rsidP="0010566E">
      <w:pPr>
        <w:ind w:left="720"/>
        <w:rPr>
          <w:rFonts w:ascii="Arial" w:eastAsia="Times New Roman" w:hAnsi="Arial" w:cs="Arial"/>
          <w:color w:val="000000"/>
          <w:sz w:val="28"/>
          <w:szCs w:val="28"/>
        </w:rPr>
      </w:pPr>
      <w:r w:rsidRPr="0010566E">
        <w:rPr>
          <w:rFonts w:ascii="Arial" w:eastAsia="Times New Roman" w:hAnsi="Arial" w:cs="Arial"/>
          <w:color w:val="000000"/>
          <w:sz w:val="28"/>
          <w:szCs w:val="28"/>
        </w:rPr>
        <w:lastRenderedPageBreak/>
        <w:t>Diagnosis and treatmen</w:t>
      </w:r>
      <w:r w:rsidRPr="00DE4A6D">
        <w:rPr>
          <w:rFonts w:ascii="Arial" w:eastAsia="Times New Roman" w:hAnsi="Arial" w:cs="Arial"/>
          <w:color w:val="000000"/>
          <w:sz w:val="28"/>
          <w:szCs w:val="28"/>
        </w:rPr>
        <w:t>t</w:t>
      </w:r>
    </w:p>
    <w:p w14:paraId="5F0EC6C8" w14:textId="274061E7" w:rsidR="0010566E" w:rsidRPr="00DE4A6D" w:rsidRDefault="0010566E" w:rsidP="00DE4A6D">
      <w:pPr>
        <w:pStyle w:val="ListParagraph"/>
        <w:numPr>
          <w:ilvl w:val="0"/>
          <w:numId w:val="5"/>
        </w:numPr>
        <w:rPr>
          <w:rFonts w:ascii="Arial" w:eastAsia="Times New Roman" w:hAnsi="Arial" w:cs="Arial"/>
          <w:color w:val="000000"/>
          <w:sz w:val="28"/>
          <w:szCs w:val="28"/>
        </w:rPr>
      </w:pPr>
      <w:r w:rsidRPr="00DE4A6D">
        <w:rPr>
          <w:rFonts w:ascii="Arial" w:eastAsia="Times New Roman" w:hAnsi="Arial" w:cs="Arial"/>
          <w:color w:val="000000"/>
          <w:sz w:val="28"/>
          <w:szCs w:val="28"/>
        </w:rPr>
        <w:t>Diagnostic methods currently used?</w:t>
      </w:r>
    </w:p>
    <w:p w14:paraId="1C78D917" w14:textId="3F638657" w:rsidR="0010566E" w:rsidRPr="00DE4A6D" w:rsidRDefault="0010566E" w:rsidP="00DE4A6D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color w:val="000000"/>
          <w:sz w:val="28"/>
          <w:szCs w:val="28"/>
        </w:rPr>
      </w:pPr>
      <w:r w:rsidRPr="00DE4A6D">
        <w:rPr>
          <w:rFonts w:ascii="Arial" w:eastAsia="Times New Roman" w:hAnsi="Arial" w:cs="Arial"/>
          <w:color w:val="000000"/>
          <w:sz w:val="28"/>
          <w:szCs w:val="28"/>
        </w:rPr>
        <w:t>How does treatment look? How does it work? Is it effective?</w:t>
      </w:r>
    </w:p>
    <w:p w14:paraId="54487961" w14:textId="0152B63B" w:rsidR="0010566E" w:rsidRPr="0010566E" w:rsidRDefault="0010566E" w:rsidP="00DE4A6D">
      <w:pPr>
        <w:rPr>
          <w:rFonts w:ascii="Arial" w:eastAsia="Times New Roman" w:hAnsi="Arial" w:cs="Arial"/>
          <w:color w:val="000000"/>
          <w:sz w:val="28"/>
          <w:szCs w:val="28"/>
        </w:rPr>
      </w:pPr>
      <w:r w:rsidRPr="0010566E">
        <w:rPr>
          <w:rFonts w:ascii="Arial" w:eastAsia="Times New Roman" w:hAnsi="Arial" w:cs="Arial"/>
          <w:color w:val="000000"/>
          <w:sz w:val="28"/>
          <w:szCs w:val="28"/>
        </w:rPr>
        <w:t>Future directions and Conclusion</w:t>
      </w:r>
    </w:p>
    <w:p w14:paraId="7C498DE8" w14:textId="0ACD6D4D" w:rsidR="0010566E" w:rsidRPr="00DE4A6D" w:rsidRDefault="0010566E" w:rsidP="00DE4A6D">
      <w:pPr>
        <w:ind w:firstLine="720"/>
        <w:rPr>
          <w:rFonts w:ascii="Arial" w:eastAsia="Times New Roman" w:hAnsi="Arial" w:cs="Arial"/>
          <w:color w:val="000000"/>
          <w:sz w:val="28"/>
          <w:szCs w:val="28"/>
        </w:rPr>
      </w:pPr>
      <w:r w:rsidRPr="00DE4A6D">
        <w:rPr>
          <w:rFonts w:ascii="Arial" w:eastAsia="Times New Roman" w:hAnsi="Arial" w:cs="Arial"/>
          <w:color w:val="000000"/>
          <w:sz w:val="28"/>
          <w:szCs w:val="28"/>
        </w:rPr>
        <w:t>What do we still not know?</w:t>
      </w:r>
    </w:p>
    <w:p w14:paraId="351F50A4" w14:textId="1426613F" w:rsidR="00780D63" w:rsidRDefault="0010566E" w:rsidP="00DE4A6D">
      <w:pPr>
        <w:ind w:firstLine="720"/>
        <w:rPr>
          <w:rFonts w:ascii="Arial" w:eastAsia="Times New Roman" w:hAnsi="Arial" w:cs="Arial"/>
          <w:color w:val="000000"/>
          <w:sz w:val="28"/>
          <w:szCs w:val="28"/>
        </w:rPr>
      </w:pPr>
      <w:r w:rsidRPr="00DE4A6D">
        <w:rPr>
          <w:rFonts w:ascii="Arial" w:eastAsia="Times New Roman" w:hAnsi="Arial" w:cs="Arial"/>
          <w:color w:val="000000"/>
          <w:sz w:val="28"/>
          <w:szCs w:val="28"/>
        </w:rPr>
        <w:t>What research is needed still to control this disease?</w:t>
      </w:r>
    </w:p>
    <w:p w14:paraId="1F6D5FDE" w14:textId="4203810B" w:rsidR="00EC404D" w:rsidRPr="00EC404D" w:rsidRDefault="00EC404D" w:rsidP="00EC404D">
      <w:pPr>
        <w:rPr>
          <w:rFonts w:ascii="Arial" w:eastAsia="Times New Roman" w:hAnsi="Arial" w:cs="Arial"/>
          <w:sz w:val="28"/>
          <w:szCs w:val="28"/>
        </w:rPr>
      </w:pPr>
    </w:p>
    <w:p w14:paraId="6AD009A6" w14:textId="77777777" w:rsidR="000E3930" w:rsidRDefault="000E3930" w:rsidP="00EC404D">
      <w:pPr>
        <w:rPr>
          <w:rFonts w:ascii="Arial" w:eastAsia="Times New Roman" w:hAnsi="Arial" w:cs="Arial"/>
          <w:b/>
          <w:sz w:val="28"/>
          <w:szCs w:val="28"/>
        </w:rPr>
      </w:pPr>
    </w:p>
    <w:p w14:paraId="1B7A6215" w14:textId="26312E17" w:rsidR="00EC404D" w:rsidRPr="00D845ED" w:rsidRDefault="000E3930" w:rsidP="00EC404D">
      <w:pPr>
        <w:rPr>
          <w:rFonts w:ascii="Arial" w:eastAsia="Times New Roman" w:hAnsi="Arial" w:cs="Arial"/>
          <w:sz w:val="28"/>
          <w:szCs w:val="28"/>
        </w:rPr>
      </w:pPr>
      <w:r w:rsidRPr="000E3930">
        <w:rPr>
          <w:rFonts w:ascii="Arial" w:eastAsia="Times New Roman" w:hAnsi="Arial" w:cs="Arial"/>
          <w:b/>
          <w:sz w:val="28"/>
          <w:szCs w:val="28"/>
          <w:u w:val="single"/>
        </w:rPr>
        <w:t>Part 2</w:t>
      </w:r>
      <w:r w:rsidR="00D845ED">
        <w:rPr>
          <w:rFonts w:ascii="Arial" w:eastAsia="Times New Roman" w:hAnsi="Arial" w:cs="Arial"/>
          <w:b/>
          <w:sz w:val="28"/>
          <w:szCs w:val="28"/>
          <w:u w:val="single"/>
        </w:rPr>
        <w:t xml:space="preserve">- </w:t>
      </w:r>
      <w:r w:rsidR="00D845ED">
        <w:rPr>
          <w:rFonts w:ascii="Arial" w:eastAsia="Times New Roman" w:hAnsi="Arial" w:cs="Arial"/>
          <w:sz w:val="28"/>
          <w:szCs w:val="28"/>
        </w:rPr>
        <w:t xml:space="preserve">This is important because it will be used later for my final paper that I will have you do for me.  </w:t>
      </w:r>
      <w:bookmarkStart w:id="0" w:name="_GoBack"/>
      <w:bookmarkEnd w:id="0"/>
    </w:p>
    <w:p w14:paraId="585C633E" w14:textId="6B5829F9" w:rsidR="00EC404D" w:rsidRPr="00EC404D" w:rsidRDefault="00EC404D" w:rsidP="00EC404D">
      <w:pPr>
        <w:rPr>
          <w:rFonts w:ascii="Arial" w:eastAsia="Times New Roman" w:hAnsi="Arial" w:cs="Arial"/>
          <w:sz w:val="28"/>
          <w:szCs w:val="28"/>
        </w:rPr>
      </w:pPr>
    </w:p>
    <w:p w14:paraId="304F173D" w14:textId="653B5AA5" w:rsidR="00EC404D" w:rsidRPr="00EC404D" w:rsidRDefault="00EC404D" w:rsidP="00EC404D">
      <w:pPr>
        <w:rPr>
          <w:rFonts w:ascii="Arial" w:eastAsia="Times New Roman" w:hAnsi="Arial" w:cs="Arial"/>
          <w:sz w:val="28"/>
          <w:szCs w:val="28"/>
        </w:rPr>
      </w:pPr>
    </w:p>
    <w:p w14:paraId="311163D4" w14:textId="032F8779" w:rsidR="00EC404D" w:rsidRDefault="00EC404D" w:rsidP="00EC404D">
      <w:pPr>
        <w:rPr>
          <w:rFonts w:ascii="Arial" w:eastAsia="Times New Roman" w:hAnsi="Arial" w:cs="Arial"/>
          <w:color w:val="000000"/>
          <w:sz w:val="28"/>
          <w:szCs w:val="28"/>
        </w:rPr>
      </w:pPr>
    </w:p>
    <w:p w14:paraId="516CDD0F" w14:textId="0591CA35" w:rsidR="00EC404D" w:rsidRDefault="00EC404D" w:rsidP="00EC404D">
      <w:pPr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Draft of final Essay on</w:t>
      </w:r>
      <w:r w:rsidR="00D845ED">
        <w:rPr>
          <w:rFonts w:ascii="Arial" w:eastAsia="Times New Roman" w:hAnsi="Arial" w:cs="Arial"/>
          <w:sz w:val="28"/>
          <w:szCs w:val="28"/>
        </w:rPr>
        <w:t>:</w:t>
      </w:r>
      <w:r>
        <w:rPr>
          <w:rFonts w:ascii="Arial" w:eastAsia="Times New Roman" w:hAnsi="Arial" w:cs="Arial"/>
          <w:sz w:val="28"/>
          <w:szCs w:val="28"/>
        </w:rPr>
        <w:t xml:space="preserve"> </w:t>
      </w:r>
      <w:r w:rsidRPr="00D845ED">
        <w:rPr>
          <w:rFonts w:ascii="Arial" w:eastAsia="Times New Roman" w:hAnsi="Arial" w:cs="Arial"/>
          <w:b/>
          <w:sz w:val="28"/>
          <w:szCs w:val="28"/>
        </w:rPr>
        <w:t>Probiotics and how they affect the immune system</w:t>
      </w:r>
      <w:r w:rsidR="000E3930" w:rsidRPr="00D845ED">
        <w:rPr>
          <w:rFonts w:ascii="Arial" w:eastAsia="Times New Roman" w:hAnsi="Arial" w:cs="Arial"/>
          <w:b/>
          <w:sz w:val="28"/>
          <w:szCs w:val="28"/>
        </w:rPr>
        <w:t>, with emphasis on preventing strep throat</w:t>
      </w:r>
      <w:r w:rsidR="00D845ED">
        <w:rPr>
          <w:rFonts w:ascii="Arial" w:eastAsia="Times New Roman" w:hAnsi="Arial" w:cs="Arial"/>
          <w:sz w:val="28"/>
          <w:szCs w:val="28"/>
        </w:rPr>
        <w:t xml:space="preserve"> </w:t>
      </w:r>
      <w:r w:rsidR="00D845ED">
        <w:rPr>
          <w:rFonts w:ascii="Arial" w:eastAsia="Times New Roman" w:hAnsi="Arial" w:cs="Arial"/>
          <w:b/>
          <w:sz w:val="28"/>
          <w:szCs w:val="28"/>
        </w:rPr>
        <w:t xml:space="preserve">or cancer. </w:t>
      </w:r>
      <w:r w:rsidR="000E3930">
        <w:rPr>
          <w:rFonts w:ascii="Arial" w:eastAsia="Times New Roman" w:hAnsi="Arial" w:cs="Arial"/>
          <w:sz w:val="28"/>
          <w:szCs w:val="28"/>
        </w:rPr>
        <w:t xml:space="preserve">  </w:t>
      </w:r>
    </w:p>
    <w:p w14:paraId="00FF2BDE" w14:textId="58428A63" w:rsidR="00EC404D" w:rsidRDefault="00EC404D" w:rsidP="00EC404D">
      <w:pPr>
        <w:rPr>
          <w:rFonts w:ascii="Arial" w:eastAsia="Times New Roman" w:hAnsi="Arial" w:cs="Arial"/>
          <w:sz w:val="28"/>
          <w:szCs w:val="28"/>
        </w:rPr>
      </w:pPr>
    </w:p>
    <w:p w14:paraId="0BC3CE49" w14:textId="15805DC6" w:rsidR="00EC404D" w:rsidRDefault="00EC404D" w:rsidP="00EC404D">
      <w:pPr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Requirements:</w:t>
      </w:r>
    </w:p>
    <w:p w14:paraId="789A2EFF" w14:textId="23FB853B" w:rsidR="00EC404D" w:rsidRDefault="00EC404D" w:rsidP="00EC404D">
      <w:pPr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-4-5 pages double spaced</w:t>
      </w:r>
    </w:p>
    <w:p w14:paraId="73E4F72B" w14:textId="4DAE15EE" w:rsidR="00EC404D" w:rsidRDefault="00EC404D" w:rsidP="00EC404D">
      <w:pPr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-3 citations minimum</w:t>
      </w:r>
    </w:p>
    <w:p w14:paraId="2A8C2D2B" w14:textId="6456AFA4" w:rsidR="00EC404D" w:rsidRDefault="00EC404D" w:rsidP="00EC404D">
      <w:pPr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-1 Figure (Use the figure from a previous assignment.)  </w:t>
      </w:r>
      <w:r w:rsidR="000E3930">
        <w:rPr>
          <w:rFonts w:ascii="Arial" w:eastAsia="Times New Roman" w:hAnsi="Arial" w:cs="Arial"/>
          <w:sz w:val="28"/>
          <w:szCs w:val="28"/>
        </w:rPr>
        <w:t>This one below.</w:t>
      </w:r>
    </w:p>
    <w:p w14:paraId="6C9D0429" w14:textId="5EB59413" w:rsidR="000E3930" w:rsidRDefault="000E3930" w:rsidP="00EC404D">
      <w:pPr>
        <w:rPr>
          <w:rFonts w:ascii="Arial" w:eastAsia="Times New Roman" w:hAnsi="Arial" w:cs="Arial"/>
          <w:sz w:val="28"/>
          <w:szCs w:val="28"/>
        </w:rPr>
      </w:pPr>
    </w:p>
    <w:p w14:paraId="1EAA7FD5" w14:textId="77777777" w:rsidR="000E3930" w:rsidRDefault="000E3930" w:rsidP="000E3930">
      <w:r>
        <w:rPr>
          <w:rFonts w:ascii="Times New Roman" w:hAnsi="Times New Roman" w:cs="Times New Roman"/>
          <w:noProof/>
        </w:rPr>
        <w:drawing>
          <wp:inline distT="0" distB="0" distL="0" distR="0" wp14:anchorId="39B05E33" wp14:editId="3E1AA1BF">
            <wp:extent cx="5943600" cy="3540387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40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6C3A8" w14:textId="77777777" w:rsidR="000E3930" w:rsidRDefault="000E3930" w:rsidP="000E3930"/>
    <w:p w14:paraId="4EBCBD20" w14:textId="77777777" w:rsidR="000E3930" w:rsidRPr="00187C12" w:rsidRDefault="000E3930" w:rsidP="000E3930">
      <w:pPr>
        <w:spacing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proofErr w:type="spellStart"/>
      <w:r w:rsidRPr="00187C12">
        <w:rPr>
          <w:rFonts w:ascii="Times New Roman" w:hAnsi="Times New Roman" w:cs="Times New Roman"/>
          <w:color w:val="222222"/>
          <w:shd w:val="clear" w:color="auto" w:fill="FFFFFF"/>
        </w:rPr>
        <w:lastRenderedPageBreak/>
        <w:t>Roselli</w:t>
      </w:r>
      <w:proofErr w:type="spellEnd"/>
      <w:r w:rsidRPr="00187C12">
        <w:rPr>
          <w:rFonts w:ascii="Times New Roman" w:hAnsi="Times New Roman" w:cs="Times New Roman"/>
          <w:color w:val="222222"/>
          <w:shd w:val="clear" w:color="auto" w:fill="FFFFFF"/>
        </w:rPr>
        <w:t xml:space="preserve">, M., Pieper, R., </w:t>
      </w:r>
      <w:proofErr w:type="spellStart"/>
      <w:r w:rsidRPr="00187C12">
        <w:rPr>
          <w:rFonts w:ascii="Times New Roman" w:hAnsi="Times New Roman" w:cs="Times New Roman"/>
          <w:color w:val="222222"/>
          <w:shd w:val="clear" w:color="auto" w:fill="FFFFFF"/>
        </w:rPr>
        <w:t>Rogel</w:t>
      </w:r>
      <w:proofErr w:type="spellEnd"/>
      <w:r w:rsidRPr="00187C12">
        <w:rPr>
          <w:rFonts w:ascii="Times New Roman" w:hAnsi="Times New Roman" w:cs="Times New Roman"/>
          <w:color w:val="222222"/>
          <w:shd w:val="clear" w:color="auto" w:fill="FFFFFF"/>
        </w:rPr>
        <w:t xml:space="preserve">-Gaillard, C., de Vries, H., Bailey, M., Smidt, H., &amp; </w:t>
      </w:r>
      <w:proofErr w:type="spellStart"/>
      <w:r w:rsidRPr="00187C12">
        <w:rPr>
          <w:rFonts w:ascii="Times New Roman" w:hAnsi="Times New Roman" w:cs="Times New Roman"/>
          <w:color w:val="222222"/>
          <w:shd w:val="clear" w:color="auto" w:fill="FFFFFF"/>
        </w:rPr>
        <w:t>Lauridsen</w:t>
      </w:r>
      <w:proofErr w:type="spellEnd"/>
      <w:r w:rsidRPr="00187C12">
        <w:rPr>
          <w:rFonts w:ascii="Times New Roman" w:hAnsi="Times New Roman" w:cs="Times New Roman"/>
          <w:color w:val="222222"/>
          <w:shd w:val="clear" w:color="auto" w:fill="FFFFFF"/>
        </w:rPr>
        <w:t>, C. (2017). Immunomodulating effects of probiotics for microbiota modulation, gut health and disease resistance in pigs. </w:t>
      </w:r>
      <w:r w:rsidRPr="00187C12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Animal feed science and technology</w:t>
      </w:r>
      <w:r w:rsidRPr="00187C12">
        <w:rPr>
          <w:rFonts w:ascii="Times New Roman" w:hAnsi="Times New Roman" w:cs="Times New Roman"/>
          <w:color w:val="222222"/>
          <w:shd w:val="clear" w:color="auto" w:fill="FFFFFF"/>
        </w:rPr>
        <w:t>, </w:t>
      </w:r>
      <w:r w:rsidRPr="00187C12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233</w:t>
      </w:r>
      <w:r w:rsidRPr="00187C12">
        <w:rPr>
          <w:rFonts w:ascii="Times New Roman" w:hAnsi="Times New Roman" w:cs="Times New Roman"/>
          <w:color w:val="222222"/>
          <w:shd w:val="clear" w:color="auto" w:fill="FFFFFF"/>
        </w:rPr>
        <w:t>, 104-119.</w:t>
      </w:r>
    </w:p>
    <w:p w14:paraId="76FE8E6A" w14:textId="77777777" w:rsidR="000E3930" w:rsidRDefault="000E3930" w:rsidP="00EC404D">
      <w:pPr>
        <w:rPr>
          <w:rFonts w:ascii="Arial" w:eastAsia="Times New Roman" w:hAnsi="Arial" w:cs="Arial"/>
          <w:sz w:val="28"/>
          <w:szCs w:val="28"/>
        </w:rPr>
      </w:pPr>
    </w:p>
    <w:p w14:paraId="1EDCC8A0" w14:textId="17096B2F" w:rsidR="000E3930" w:rsidRDefault="000E3930" w:rsidP="00EC404D">
      <w:pPr>
        <w:rPr>
          <w:rFonts w:ascii="Arial" w:eastAsia="Times New Roman" w:hAnsi="Arial" w:cs="Arial"/>
          <w:sz w:val="28"/>
          <w:szCs w:val="28"/>
        </w:rPr>
      </w:pPr>
    </w:p>
    <w:p w14:paraId="5F61A15F" w14:textId="77777777" w:rsidR="000E3930" w:rsidRPr="00EC404D" w:rsidRDefault="000E3930" w:rsidP="00EC404D">
      <w:pPr>
        <w:rPr>
          <w:rFonts w:ascii="Arial" w:eastAsia="Times New Roman" w:hAnsi="Arial" w:cs="Arial"/>
          <w:sz w:val="28"/>
          <w:szCs w:val="28"/>
        </w:rPr>
      </w:pPr>
    </w:p>
    <w:sectPr w:rsidR="000E3930" w:rsidRPr="00EC404D" w:rsidSect="00DE4A6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 (Bod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14AB2"/>
    <w:multiLevelType w:val="hybridMultilevel"/>
    <w:tmpl w:val="A3E05C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772A4"/>
    <w:multiLevelType w:val="hybridMultilevel"/>
    <w:tmpl w:val="7AD4BA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CBC6656"/>
    <w:multiLevelType w:val="hybridMultilevel"/>
    <w:tmpl w:val="7FA43D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1407084"/>
    <w:multiLevelType w:val="hybridMultilevel"/>
    <w:tmpl w:val="1A0486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6A511F2"/>
    <w:multiLevelType w:val="hybridMultilevel"/>
    <w:tmpl w:val="27347C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DDB27B1"/>
    <w:multiLevelType w:val="hybridMultilevel"/>
    <w:tmpl w:val="252448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5366419"/>
    <w:multiLevelType w:val="hybridMultilevel"/>
    <w:tmpl w:val="C99C0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06568F"/>
    <w:multiLevelType w:val="hybridMultilevel"/>
    <w:tmpl w:val="7D84CF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1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521"/>
    <w:rsid w:val="000E3930"/>
    <w:rsid w:val="0010566E"/>
    <w:rsid w:val="00780D63"/>
    <w:rsid w:val="00A07B32"/>
    <w:rsid w:val="00D845ED"/>
    <w:rsid w:val="00DE4A6D"/>
    <w:rsid w:val="00E7622A"/>
    <w:rsid w:val="00EC404D"/>
    <w:rsid w:val="00EF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6C519"/>
  <w15:chartTrackingRefBased/>
  <w15:docId w15:val="{1A6B9F23-499E-B94D-88ED-85E8E8E55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rsid w:val="00E7622A"/>
    <w:pPr>
      <w:spacing w:before="120" w:after="120" w:line="360" w:lineRule="auto"/>
    </w:pPr>
    <w:rPr>
      <w:rFonts w:ascii="Times New Roman" w:hAnsi="Times New Roman" w:cs="Times New Roman (Body CS)"/>
      <w:bCs/>
      <w:caps/>
      <w:color w:val="000000" w:themeColor="text1"/>
      <w:szCs w:val="20"/>
    </w:rPr>
  </w:style>
  <w:style w:type="paragraph" w:styleId="ListParagraph">
    <w:name w:val="List Paragraph"/>
    <w:basedOn w:val="Normal"/>
    <w:uiPriority w:val="34"/>
    <w:qFormat/>
    <w:rsid w:val="001056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99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2851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3137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37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6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761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833668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684994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0625155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816853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5762854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17313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1146300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694171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6190805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9637186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6458190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1307038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3445230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2764818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3102268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2783607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534913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73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32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920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116838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8543524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6499839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0418409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6113242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9967734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30104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4582413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5769413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20178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7522214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973815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0665201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1375170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1884942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9648644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1285556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6548831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5804668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2882286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3603020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0615924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0771436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0109737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303549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5078447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74104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9339843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8362297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4930625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1627843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1632770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9817196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8943579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8376330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0186937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9965080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7137817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0640126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4130229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1274194">
          <w:marLeft w:val="0"/>
          <w:marRight w:val="0"/>
          <w:marTop w:val="100"/>
          <w:marBottom w:val="100"/>
          <w:divBdr>
            <w:top w:val="dashed" w:sz="6" w:space="0" w:color="A8A8A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821725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8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99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295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240708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0684169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0144854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363828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3811748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526198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5760407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5976414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1671571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5129666">
                              <w:marLeft w:val="0"/>
                              <w:marRight w:val="-156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Trever Thurgood</dc:creator>
  <cp:keywords/>
  <dc:description/>
  <cp:lastModifiedBy>Jake Brown</cp:lastModifiedBy>
  <cp:revision>3</cp:revision>
  <dcterms:created xsi:type="dcterms:W3CDTF">2019-11-13T17:42:00Z</dcterms:created>
  <dcterms:modified xsi:type="dcterms:W3CDTF">2019-11-13T20:06:00Z</dcterms:modified>
</cp:coreProperties>
</file>